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9A" w:rsidRDefault="00E4659A" w:rsidP="00E465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6028"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</w:t>
      </w:r>
    </w:p>
    <w:p w:rsidR="00E4659A" w:rsidRPr="00426028" w:rsidRDefault="00E4659A" w:rsidP="00E465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6028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Т.В.Егорова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59A" w:rsidRDefault="00E4659A" w:rsidP="00E4659A">
      <w:pPr>
        <w:spacing w:before="280" w:after="280"/>
        <w:jc w:val="center"/>
        <w:rPr>
          <w:b/>
          <w:bCs/>
          <w:color w:val="333333"/>
        </w:rPr>
      </w:pPr>
    </w:p>
    <w:p w:rsidR="00F73CF2" w:rsidRPr="00F73CF2" w:rsidRDefault="00D33088" w:rsidP="00E4659A">
      <w:pPr>
        <w:spacing w:before="280" w:after="28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Годовой </w:t>
      </w:r>
      <w:r w:rsidR="007E0DD9">
        <w:rPr>
          <w:b/>
          <w:bCs/>
          <w:color w:val="333333"/>
        </w:rPr>
        <w:t>п</w:t>
      </w:r>
      <w:bookmarkStart w:id="0" w:name="_GoBack"/>
      <w:bookmarkEnd w:id="0"/>
      <w:r w:rsidR="00F73CF2" w:rsidRPr="00F73CF2">
        <w:rPr>
          <w:b/>
          <w:bCs/>
          <w:color w:val="333333"/>
        </w:rPr>
        <w:t>лан работы школьного спортивного клуба (ШСК)</w:t>
      </w:r>
    </w:p>
    <w:p w:rsidR="00F73CF2" w:rsidRPr="00F73CF2" w:rsidRDefault="00F73CF2" w:rsidP="00E4659A">
      <w:pPr>
        <w:spacing w:before="280" w:after="280"/>
        <w:jc w:val="center"/>
        <w:rPr>
          <w:b/>
          <w:bCs/>
          <w:color w:val="333333"/>
        </w:rPr>
      </w:pPr>
      <w:r w:rsidRPr="00F73CF2">
        <w:rPr>
          <w:b/>
          <w:bCs/>
          <w:color w:val="333333"/>
        </w:rPr>
        <w:t>«Лидер»</w:t>
      </w:r>
      <w:r w:rsidRPr="00F73CF2">
        <w:rPr>
          <w:b/>
          <w:color w:val="333333"/>
        </w:rPr>
        <w:br/>
      </w:r>
      <w:r w:rsidRPr="00F73CF2">
        <w:rPr>
          <w:b/>
          <w:bCs/>
          <w:color w:val="333333"/>
        </w:rPr>
        <w:t>на 2015 – 2016 учебный год</w:t>
      </w:r>
    </w:p>
    <w:p w:rsidR="00F73CF2" w:rsidRPr="00F73CF2" w:rsidRDefault="00F73CF2" w:rsidP="00E4659A"/>
    <w:tbl>
      <w:tblPr>
        <w:tblStyle w:val="a3"/>
        <w:tblW w:w="14850" w:type="dxa"/>
        <w:tblLayout w:type="fixed"/>
        <w:tblLook w:val="0000" w:firstRow="0" w:lastRow="0" w:firstColumn="0" w:lastColumn="0" w:noHBand="0" w:noVBand="0"/>
      </w:tblPr>
      <w:tblGrid>
        <w:gridCol w:w="2943"/>
        <w:gridCol w:w="4962"/>
        <w:gridCol w:w="3118"/>
        <w:gridCol w:w="3827"/>
      </w:tblGrid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jc w:val="center"/>
              <w:rPr>
                <w:b/>
                <w:bCs/>
                <w:color w:val="333333"/>
              </w:rPr>
            </w:pPr>
            <w:r w:rsidRPr="00F73CF2">
              <w:rPr>
                <w:b/>
                <w:bCs/>
                <w:color w:val="333333"/>
              </w:rPr>
              <w:t>Направление деятельности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jc w:val="center"/>
              <w:rPr>
                <w:b/>
                <w:bCs/>
                <w:color w:val="333333"/>
              </w:rPr>
            </w:pPr>
            <w:r w:rsidRPr="00F73CF2">
              <w:rPr>
                <w:b/>
                <w:bCs/>
                <w:color w:val="333333"/>
              </w:rPr>
              <w:t>Содержание деятельности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jc w:val="center"/>
              <w:rPr>
                <w:b/>
                <w:bCs/>
                <w:color w:val="333333"/>
              </w:rPr>
            </w:pPr>
            <w:r w:rsidRPr="00F73CF2">
              <w:rPr>
                <w:b/>
                <w:bCs/>
                <w:color w:val="333333"/>
              </w:rPr>
              <w:t>Срок</w:t>
            </w:r>
          </w:p>
        </w:tc>
        <w:tc>
          <w:tcPr>
            <w:tcW w:w="3827" w:type="dxa"/>
          </w:tcPr>
          <w:p w:rsidR="00C5764B" w:rsidRPr="00F73CF2" w:rsidRDefault="00BD5C8C" w:rsidP="00E4659A">
            <w:pPr>
              <w:snapToGrid w:val="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Ответствен</w:t>
            </w:r>
            <w:proofErr w:type="gramStart"/>
            <w:r>
              <w:rPr>
                <w:b/>
                <w:bCs/>
                <w:color w:val="333333"/>
              </w:rPr>
              <w:t>.</w:t>
            </w:r>
            <w:proofErr w:type="gramEnd"/>
            <w:r w:rsidR="00C5764B" w:rsidRPr="00F73CF2">
              <w:rPr>
                <w:b/>
                <w:bCs/>
                <w:color w:val="333333"/>
              </w:rPr>
              <w:t xml:space="preserve"> </w:t>
            </w:r>
            <w:proofErr w:type="gramStart"/>
            <w:r w:rsidR="00C5764B" w:rsidRPr="00F73CF2">
              <w:rPr>
                <w:b/>
                <w:bCs/>
                <w:color w:val="333333"/>
              </w:rPr>
              <w:t>з</w:t>
            </w:r>
            <w:proofErr w:type="gramEnd"/>
            <w:r w:rsidR="00C5764B" w:rsidRPr="00F73CF2">
              <w:rPr>
                <w:b/>
                <w:bCs/>
                <w:color w:val="333333"/>
              </w:rPr>
              <w:t>а исполнение</w:t>
            </w:r>
          </w:p>
        </w:tc>
      </w:tr>
      <w:tr w:rsidR="00C5764B" w:rsidRPr="00F73CF2" w:rsidTr="00E4659A">
        <w:tc>
          <w:tcPr>
            <w:tcW w:w="14850" w:type="dxa"/>
            <w:gridSpan w:val="4"/>
          </w:tcPr>
          <w:p w:rsidR="00E433C2" w:rsidRPr="00F73CF2" w:rsidRDefault="00E433C2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  <w:r w:rsidRPr="00F73CF2">
              <w:rPr>
                <w:b/>
                <w:i/>
                <w:iCs/>
                <w:color w:val="333333"/>
              </w:rPr>
              <w:t>Организационная деятельность</w:t>
            </w: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Работа с кадрами ШСК</w:t>
            </w:r>
          </w:p>
        </w:tc>
        <w:tc>
          <w:tcPr>
            <w:tcW w:w="4962" w:type="dxa"/>
          </w:tcPr>
          <w:p w:rsidR="00C5764B" w:rsidRPr="00F73CF2" w:rsidRDefault="00C5764B" w:rsidP="005B461C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обеспечение ШСК педагогическими кадрами;</w:t>
            </w:r>
            <w:r w:rsidRPr="00F73CF2">
              <w:rPr>
                <w:color w:val="333333"/>
              </w:rPr>
              <w:br/>
              <w:t>- движение кадров ШСК в текущем учебном году;</w:t>
            </w:r>
            <w:r w:rsidRPr="00F73CF2">
              <w:rPr>
                <w:color w:val="333333"/>
              </w:rPr>
              <w:br/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spacing w:after="280"/>
              <w:jc w:val="center"/>
              <w:rPr>
                <w:color w:val="333333"/>
              </w:rPr>
            </w:pPr>
            <w:r w:rsidRPr="00F73CF2">
              <w:rPr>
                <w:color w:val="333333"/>
              </w:rPr>
              <w:t>Август-сентябрь</w:t>
            </w:r>
          </w:p>
          <w:p w:rsidR="00C5764B" w:rsidRPr="00F73CF2" w:rsidRDefault="00C5764B" w:rsidP="00E4659A">
            <w:pPr>
              <w:spacing w:before="280"/>
              <w:jc w:val="center"/>
              <w:rPr>
                <w:color w:val="333333"/>
              </w:rPr>
            </w:pPr>
            <w:r w:rsidRPr="00F73CF2">
              <w:rPr>
                <w:color w:val="333333"/>
              </w:rPr>
              <w:t>2015г</w:t>
            </w:r>
          </w:p>
        </w:tc>
        <w:tc>
          <w:tcPr>
            <w:tcW w:w="3827" w:type="dxa"/>
          </w:tcPr>
          <w:p w:rsidR="00C5764B" w:rsidRPr="00F73CF2" w:rsidRDefault="005B461C" w:rsidP="00E4659A">
            <w:pPr>
              <w:spacing w:before="280"/>
              <w:rPr>
                <w:color w:val="333333"/>
              </w:rPr>
            </w:pPr>
            <w:r>
              <w:rPr>
                <w:color w:val="333333"/>
              </w:rPr>
              <w:t>Директор</w:t>
            </w: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Планирование и организация деятельности ШСК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разработка и согласование учебно-производственного и производственного плана ШСК;</w:t>
            </w:r>
            <w:r w:rsidRPr="00F73CF2">
              <w:rPr>
                <w:color w:val="333333"/>
              </w:rPr>
              <w:br/>
              <w:t>- составление и утверждение планов работы ШСК на 2015-2016 учебный год (план работы ШСК, план спортивно массовых мероприятий);              </w:t>
            </w:r>
            <w:r w:rsidR="00A23A52">
              <w:rPr>
                <w:color w:val="333333"/>
              </w:rPr>
              <w:t>                    </w:t>
            </w:r>
            <w:r w:rsidRPr="00F73CF2">
              <w:rPr>
                <w:color w:val="333333"/>
              </w:rPr>
              <w:t xml:space="preserve"> - составление расписания работы ШСК (общее расписание, индивидуальное </w:t>
            </w:r>
            <w:r w:rsidRPr="00F73CF2">
              <w:rPr>
                <w:color w:val="333333"/>
              </w:rPr>
              <w:lastRenderedPageBreak/>
              <w:t>расписание педагогов и специалистов ШСК);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spacing w:after="280"/>
              <w:jc w:val="center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Август-сентябрь</w:t>
            </w:r>
          </w:p>
          <w:p w:rsidR="00C5764B" w:rsidRPr="00F73CF2" w:rsidRDefault="00C5764B" w:rsidP="00E4659A">
            <w:pPr>
              <w:spacing w:before="280"/>
              <w:jc w:val="center"/>
              <w:rPr>
                <w:color w:val="333333"/>
              </w:rPr>
            </w:pPr>
            <w:r w:rsidRPr="00F73CF2">
              <w:rPr>
                <w:color w:val="333333"/>
              </w:rPr>
              <w:t>2015г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Завучи по воспитательной работе, руководитель ШСК «Лидер»</w:t>
            </w: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Создание Совета клуба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- разъяснительная работа с ученическими коллективами школы, </w:t>
            </w:r>
            <w:r w:rsidR="00BD5C8C">
              <w:rPr>
                <w:color w:val="333333"/>
              </w:rPr>
              <w:t>коллективами спортивных секций, родителями.</w:t>
            </w:r>
            <w:r w:rsidRPr="00F73CF2">
              <w:rPr>
                <w:color w:val="333333"/>
              </w:rPr>
              <w:t xml:space="preserve">                                     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Август-сентябрь 2015г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Завучи по воспитательной работе, руководитель ШСК «Лидер»</w:t>
            </w:r>
            <w:r w:rsidR="00A23A52">
              <w:rPr>
                <w:color w:val="333333"/>
              </w:rPr>
              <w:t xml:space="preserve">, </w:t>
            </w:r>
            <w:r w:rsidRPr="00F73CF2">
              <w:rPr>
                <w:color w:val="333333"/>
              </w:rPr>
              <w:t xml:space="preserve">педагоги </w:t>
            </w:r>
            <w:proofErr w:type="gramStart"/>
            <w:r w:rsidRPr="00F73CF2">
              <w:rPr>
                <w:color w:val="333333"/>
              </w:rPr>
              <w:t>ДО</w:t>
            </w:r>
            <w:proofErr w:type="gramEnd"/>
            <w:r w:rsidRPr="00F73CF2">
              <w:rPr>
                <w:color w:val="333333"/>
              </w:rPr>
              <w:t xml:space="preserve"> </w:t>
            </w:r>
          </w:p>
        </w:tc>
      </w:tr>
      <w:tr w:rsidR="00C5764B" w:rsidRPr="00F73CF2" w:rsidTr="00E4659A">
        <w:tc>
          <w:tcPr>
            <w:tcW w:w="14850" w:type="dxa"/>
            <w:gridSpan w:val="4"/>
          </w:tcPr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  <w:r w:rsidRPr="00F73CF2">
              <w:rPr>
                <w:b/>
                <w:i/>
                <w:iCs/>
                <w:color w:val="333333"/>
              </w:rPr>
              <w:t>Методическая деятельность</w:t>
            </w: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</w:tc>
      </w:tr>
      <w:tr w:rsidR="00C5764B" w:rsidRPr="00F73CF2" w:rsidTr="00E4659A">
        <w:tc>
          <w:tcPr>
            <w:tcW w:w="2943" w:type="dxa"/>
          </w:tcPr>
          <w:p w:rsidR="00E433C2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Разработка, </w:t>
            </w:r>
          </w:p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программ дополнительного образования детей физкультурно-спортивной направленности</w:t>
            </w:r>
          </w:p>
        </w:tc>
        <w:tc>
          <w:tcPr>
            <w:tcW w:w="4962" w:type="dxa"/>
          </w:tcPr>
          <w:p w:rsidR="00C5764B" w:rsidRPr="00F73CF2" w:rsidRDefault="00C5764B" w:rsidP="005B461C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выявление круга интересов учащихся ОУ;</w:t>
            </w:r>
            <w:r w:rsidRPr="00F73CF2">
              <w:rPr>
                <w:color w:val="333333"/>
              </w:rPr>
              <w:br/>
              <w:t xml:space="preserve">- </w:t>
            </w:r>
            <w:r w:rsidR="005B461C">
              <w:rPr>
                <w:color w:val="333333"/>
              </w:rPr>
              <w:t>разработка</w:t>
            </w:r>
            <w:r w:rsidRPr="00F73CF2">
              <w:rPr>
                <w:color w:val="333333"/>
              </w:rPr>
              <w:t xml:space="preserve"> програм</w:t>
            </w:r>
            <w:r w:rsidR="005B461C">
              <w:rPr>
                <w:color w:val="333333"/>
              </w:rPr>
              <w:t>м деятельности ШСК;</w:t>
            </w:r>
            <w:r w:rsidR="005B461C">
              <w:rPr>
                <w:color w:val="333333"/>
              </w:rPr>
              <w:br/>
            </w:r>
            <w:r w:rsidRPr="00F73CF2">
              <w:rPr>
                <w:color w:val="333333"/>
              </w:rPr>
              <w:br/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года</w:t>
            </w:r>
          </w:p>
        </w:tc>
        <w:tc>
          <w:tcPr>
            <w:tcW w:w="3827" w:type="dxa"/>
          </w:tcPr>
          <w:p w:rsidR="00C5764B" w:rsidRPr="00F73CF2" w:rsidRDefault="005B461C" w:rsidP="00E4659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Педагоги </w:t>
            </w:r>
            <w:r w:rsidR="00C5764B" w:rsidRPr="00F73CF2">
              <w:rPr>
                <w:color w:val="333333"/>
              </w:rPr>
              <w:t xml:space="preserve"> ШСК</w:t>
            </w: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Проведение методических мероприятий с целью обмена опытом</w:t>
            </w:r>
          </w:p>
        </w:tc>
        <w:tc>
          <w:tcPr>
            <w:tcW w:w="4962" w:type="dxa"/>
          </w:tcPr>
          <w:p w:rsidR="00C5764B" w:rsidRPr="00F73CF2" w:rsidRDefault="00C5764B" w:rsidP="005B461C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участие в  методи</w:t>
            </w:r>
            <w:r w:rsidR="005B461C">
              <w:rPr>
                <w:color w:val="333333"/>
              </w:rPr>
              <w:t>ческих объединениях педагогов</w:t>
            </w:r>
            <w:proofErr w:type="gramStart"/>
            <w:r w:rsidR="005B461C">
              <w:rPr>
                <w:color w:val="333333"/>
              </w:rPr>
              <w:t xml:space="preserve"> </w:t>
            </w:r>
            <w:r w:rsidRPr="00F73CF2">
              <w:rPr>
                <w:color w:val="333333"/>
              </w:rPr>
              <w:t>;</w:t>
            </w:r>
            <w:proofErr w:type="gramEnd"/>
            <w:r w:rsidRPr="00F73CF2">
              <w:rPr>
                <w:color w:val="333333"/>
              </w:rPr>
              <w:br/>
              <w:t xml:space="preserve">- участие в семинарах, круглых столах и других формах обмена опытом в районе 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 по плану базовых  учреждений</w:t>
            </w:r>
          </w:p>
        </w:tc>
        <w:tc>
          <w:tcPr>
            <w:tcW w:w="3827" w:type="dxa"/>
          </w:tcPr>
          <w:p w:rsidR="00C5764B" w:rsidRPr="00F73CF2" w:rsidRDefault="00F73CF2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 xml:space="preserve">  </w:t>
            </w:r>
            <w:r w:rsidR="00C5764B" w:rsidRPr="00F73CF2">
              <w:rPr>
                <w:color w:val="333333"/>
              </w:rPr>
              <w:t>Завучи по воспитательной работе, руководитель ШСК «Лидер»</w:t>
            </w:r>
          </w:p>
          <w:p w:rsidR="00C5764B" w:rsidRPr="00F73CF2" w:rsidRDefault="00C5764B" w:rsidP="00E4659A">
            <w:pPr>
              <w:snapToGrid w:val="0"/>
              <w:spacing w:after="280"/>
              <w:rPr>
                <w:color w:val="333333"/>
              </w:rPr>
            </w:pPr>
            <w:r w:rsidRPr="00F73CF2">
              <w:rPr>
                <w:color w:val="333333"/>
              </w:rPr>
              <w:t xml:space="preserve">педагоги </w:t>
            </w:r>
            <w:proofErr w:type="gramStart"/>
            <w:r w:rsidRPr="00F73CF2">
              <w:rPr>
                <w:color w:val="333333"/>
              </w:rPr>
              <w:t>ДО</w:t>
            </w:r>
            <w:proofErr w:type="gramEnd"/>
            <w:r w:rsidRPr="00F73CF2">
              <w:rPr>
                <w:color w:val="333333"/>
              </w:rPr>
              <w:t xml:space="preserve">, </w:t>
            </w:r>
          </w:p>
        </w:tc>
      </w:tr>
      <w:tr w:rsidR="00C5764B" w:rsidRPr="00F73CF2" w:rsidTr="00E4659A">
        <w:tc>
          <w:tcPr>
            <w:tcW w:w="14850" w:type="dxa"/>
            <w:gridSpan w:val="4"/>
          </w:tcPr>
          <w:p w:rsidR="00C5764B" w:rsidRPr="00F73CF2" w:rsidRDefault="00C5764B" w:rsidP="00E4659A">
            <w:pPr>
              <w:snapToGrid w:val="0"/>
              <w:jc w:val="center"/>
              <w:rPr>
                <w:i/>
                <w:iCs/>
                <w:color w:val="333333"/>
              </w:rPr>
            </w:pP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  <w:r w:rsidRPr="00F73CF2">
              <w:rPr>
                <w:b/>
                <w:i/>
                <w:iCs/>
                <w:color w:val="333333"/>
              </w:rPr>
              <w:t>Физкультурно-оздоровительная и спортивно массовая работа</w:t>
            </w: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Проведение спортивных праздников, </w:t>
            </w:r>
            <w:r w:rsidRPr="00F73CF2">
              <w:rPr>
                <w:color w:val="333333"/>
              </w:rPr>
              <w:lastRenderedPageBreak/>
              <w:t xml:space="preserve">спортивных акций, и др. спортивных мероприятий 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F73CF2">
              <w:rPr>
                <w:color w:val="333333"/>
              </w:rPr>
              <w:br/>
            </w:r>
            <w:r w:rsidRPr="00F73CF2">
              <w:rPr>
                <w:color w:val="333333"/>
              </w:rPr>
              <w:lastRenderedPageBreak/>
              <w:t>- обеспечение участия учащихся в спортивно-массовых мероприятиях;</w:t>
            </w:r>
            <w:r w:rsidRPr="00F73CF2">
              <w:rPr>
                <w:color w:val="333333"/>
              </w:rPr>
              <w:br/>
              <w:t xml:space="preserve">- проведения мероприятия; </w:t>
            </w:r>
            <w:r w:rsidRPr="00F73CF2">
              <w:rPr>
                <w:color w:val="333333"/>
              </w:rPr>
              <w:br/>
              <w:t>- анализ мероприятия.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В течение учебного года в соответствие с планом мероприятий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Завучи по воспитательной работе, руководитель ШСК «Лидер»</w:t>
            </w:r>
          </w:p>
          <w:p w:rsidR="00C5764B" w:rsidRPr="00F73CF2" w:rsidRDefault="005B461C" w:rsidP="00E4659A">
            <w:pPr>
              <w:spacing w:before="28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педагоги </w:t>
            </w:r>
            <w:r w:rsidR="00C5764B" w:rsidRPr="00F73CF2">
              <w:rPr>
                <w:color w:val="333333"/>
              </w:rPr>
              <w:t>ШСК</w:t>
            </w:r>
          </w:p>
        </w:tc>
      </w:tr>
      <w:tr w:rsidR="00C5764B" w:rsidRPr="00F73CF2" w:rsidTr="00E4659A">
        <w:trPr>
          <w:trHeight w:val="3477"/>
        </w:trPr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Проведение спортивных соревнований, спартакиад школьного уровня</w:t>
            </w:r>
          </w:p>
        </w:tc>
        <w:tc>
          <w:tcPr>
            <w:tcW w:w="4962" w:type="dxa"/>
          </w:tcPr>
          <w:p w:rsidR="00F73CF2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составление плана проведения спортивных соревнований;</w:t>
            </w:r>
            <w:r w:rsidRPr="00F73CF2">
              <w:rPr>
                <w:color w:val="333333"/>
              </w:rPr>
              <w:br/>
              <w:t xml:space="preserve">- комплектование команд для участия в спортивных соревнованиях;                       </w:t>
            </w:r>
            <w:r w:rsidRPr="00F73CF2">
              <w:rPr>
                <w:color w:val="333333"/>
              </w:rPr>
              <w:br/>
              <w:t>- работа с команд</w:t>
            </w:r>
            <w:r w:rsidR="00BD5C8C">
              <w:rPr>
                <w:color w:val="333333"/>
              </w:rPr>
              <w:t>ами по подготовке к соревнованиям</w:t>
            </w:r>
            <w:r w:rsidRPr="00F73CF2">
              <w:rPr>
                <w:color w:val="333333"/>
              </w:rPr>
              <w:t>;                     </w:t>
            </w:r>
            <w:r w:rsidR="00BD5C8C">
              <w:rPr>
                <w:color w:val="333333"/>
              </w:rPr>
              <w:t>          </w:t>
            </w:r>
            <w:r w:rsidRPr="00F73CF2">
              <w:rPr>
                <w:color w:val="333333"/>
              </w:rPr>
              <w:t xml:space="preserve">- </w:t>
            </w:r>
            <w:r w:rsidR="00BD5C8C">
              <w:rPr>
                <w:color w:val="333333"/>
              </w:rPr>
              <w:t>разработка графика  соревнований;</w:t>
            </w:r>
            <w:r w:rsidR="00F73CF2" w:rsidRPr="00F73CF2">
              <w:rPr>
                <w:color w:val="333333"/>
              </w:rPr>
              <w:t>                       </w:t>
            </w:r>
          </w:p>
          <w:p w:rsidR="00F73CF2" w:rsidRPr="00F73CF2" w:rsidRDefault="00F73CF2" w:rsidP="005B461C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- </w:t>
            </w:r>
            <w:r w:rsidR="00BD5C8C">
              <w:rPr>
                <w:color w:val="333333"/>
              </w:rPr>
              <w:t xml:space="preserve">проведение </w:t>
            </w:r>
            <w:r w:rsidR="00C5764B" w:rsidRPr="00F73CF2">
              <w:rPr>
                <w:color w:val="333333"/>
              </w:rPr>
              <w:t>соревнований;</w:t>
            </w:r>
          </w:p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 - подведение итогов.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 по плану мероприятий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Завучи по воспитательной работе, руководитель ШСК «Лидер»</w:t>
            </w:r>
          </w:p>
          <w:p w:rsidR="00C5764B" w:rsidRPr="00F73CF2" w:rsidRDefault="005B461C" w:rsidP="00E4659A">
            <w:pPr>
              <w:spacing w:before="280"/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="00C5764B" w:rsidRPr="00F73CF2">
              <w:rPr>
                <w:color w:val="333333"/>
              </w:rPr>
              <w:t>едагоги ОУ</w:t>
            </w: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Участие в конкурсах разного уровня - районных, городских, 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поиск интересных вариантов конкурсной деятельности;</w:t>
            </w:r>
            <w:r w:rsidRPr="00F73CF2">
              <w:rPr>
                <w:color w:val="333333"/>
              </w:rPr>
              <w:br/>
              <w:t>- подготовка к соревнованиям, состязаниям;</w:t>
            </w:r>
            <w:r w:rsidRPr="00F73CF2">
              <w:rPr>
                <w:color w:val="333333"/>
              </w:rPr>
              <w:br/>
              <w:t>- непосредственное участие в соревнованиях;</w:t>
            </w:r>
            <w:r w:rsidRPr="00F73CF2">
              <w:rPr>
                <w:color w:val="333333"/>
              </w:rPr>
              <w:br/>
              <w:t>- подведение итогов.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В течение учебного года по плану 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руководитель ШСК «Лидер»</w:t>
            </w:r>
          </w:p>
          <w:p w:rsidR="00C5764B" w:rsidRPr="00F73CF2" w:rsidRDefault="00C5764B" w:rsidP="00E4659A">
            <w:pPr>
              <w:spacing w:before="280" w:after="280"/>
              <w:rPr>
                <w:color w:val="333333"/>
              </w:rPr>
            </w:pPr>
            <w:r w:rsidRPr="00F73CF2">
              <w:rPr>
                <w:color w:val="333333"/>
              </w:rPr>
              <w:t xml:space="preserve">педагоги ОУ </w:t>
            </w:r>
          </w:p>
          <w:p w:rsidR="00C5764B" w:rsidRPr="00F73CF2" w:rsidRDefault="005B461C" w:rsidP="00E4659A">
            <w:pPr>
              <w:spacing w:before="280" w:after="280"/>
              <w:rPr>
                <w:color w:val="333333"/>
              </w:rPr>
            </w:pPr>
            <w:r>
              <w:rPr>
                <w:color w:val="333333"/>
              </w:rPr>
              <w:t xml:space="preserve">педагоги </w:t>
            </w:r>
            <w:r w:rsidR="00C5764B" w:rsidRPr="00F73CF2">
              <w:rPr>
                <w:color w:val="333333"/>
              </w:rPr>
              <w:t xml:space="preserve"> ШСК</w:t>
            </w:r>
          </w:p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</w:p>
        </w:tc>
      </w:tr>
      <w:tr w:rsidR="00C5764B" w:rsidRPr="00F73CF2" w:rsidTr="00E4659A">
        <w:tc>
          <w:tcPr>
            <w:tcW w:w="14850" w:type="dxa"/>
            <w:gridSpan w:val="4"/>
          </w:tcPr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  <w:r w:rsidRPr="00F73CF2">
              <w:rPr>
                <w:b/>
                <w:i/>
                <w:iCs/>
                <w:color w:val="333333"/>
              </w:rPr>
              <w:t>Связь с образовательными, досуговыми и административными  учреждениями района</w:t>
            </w: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Связь со школами района </w:t>
            </w:r>
          </w:p>
        </w:tc>
        <w:tc>
          <w:tcPr>
            <w:tcW w:w="4962" w:type="dxa"/>
          </w:tcPr>
          <w:p w:rsidR="00BD5C8C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прием в секции детей, посещающих другие ОУ района;</w:t>
            </w:r>
            <w:r w:rsidRPr="00F73CF2">
              <w:rPr>
                <w:color w:val="333333"/>
              </w:rPr>
              <w:br/>
              <w:t xml:space="preserve">- обмен информацией с сотрудниками ОДОД и ШСК других ОУ, </w:t>
            </w:r>
            <w:r w:rsidRPr="00F73CF2">
              <w:rPr>
                <w:color w:val="333333"/>
              </w:rPr>
              <w:lastRenderedPageBreak/>
              <w:t>работающих в рамках физкультурно-спортивной направленности;</w:t>
            </w:r>
            <w:r w:rsidRPr="00F73CF2">
              <w:rPr>
                <w:color w:val="333333"/>
              </w:rPr>
              <w:br/>
              <w:t>- п</w:t>
            </w:r>
            <w:r w:rsidR="00BD5C8C">
              <w:rPr>
                <w:color w:val="333333"/>
              </w:rPr>
              <w:t>роведение совместных мероприятий</w:t>
            </w:r>
            <w:r w:rsidRPr="00F73CF2">
              <w:rPr>
                <w:color w:val="333333"/>
              </w:rPr>
              <w:t>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В течение учебного года</w:t>
            </w:r>
          </w:p>
        </w:tc>
        <w:tc>
          <w:tcPr>
            <w:tcW w:w="3827" w:type="dxa"/>
          </w:tcPr>
          <w:p w:rsidR="00C5764B" w:rsidRPr="00F73CF2" w:rsidRDefault="00BD5C8C" w:rsidP="00E4659A">
            <w:pPr>
              <w:spacing w:before="280"/>
              <w:rPr>
                <w:color w:val="333333"/>
              </w:rPr>
            </w:pPr>
            <w:r>
              <w:rPr>
                <w:color w:val="333333"/>
              </w:rPr>
              <w:t>руководител</w:t>
            </w:r>
            <w:r w:rsidR="00C5764B" w:rsidRPr="00F73CF2">
              <w:rPr>
                <w:color w:val="333333"/>
              </w:rPr>
              <w:t>ь ШСК «Лидер»</w:t>
            </w:r>
          </w:p>
          <w:p w:rsidR="00C5764B" w:rsidRPr="00F73CF2" w:rsidRDefault="00C5764B" w:rsidP="00E4659A">
            <w:pPr>
              <w:spacing w:before="280" w:after="28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 xml:space="preserve"> педагоги ОУ </w:t>
            </w:r>
          </w:p>
          <w:p w:rsidR="00C5764B" w:rsidRPr="00F73CF2" w:rsidRDefault="005B461C" w:rsidP="00E4659A">
            <w:pPr>
              <w:spacing w:before="280"/>
              <w:rPr>
                <w:color w:val="333333"/>
              </w:rPr>
            </w:pPr>
            <w:r>
              <w:rPr>
                <w:color w:val="333333"/>
              </w:rPr>
              <w:t xml:space="preserve">педагоги </w:t>
            </w:r>
            <w:r w:rsidR="00C5764B" w:rsidRPr="00F73CF2">
              <w:rPr>
                <w:color w:val="333333"/>
              </w:rPr>
              <w:t>ШСК</w:t>
            </w: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 xml:space="preserve">Связь с административными учреждениями района </w:t>
            </w:r>
            <w:r w:rsidR="00BD5C8C">
              <w:rPr>
                <w:color w:val="333333"/>
              </w:rPr>
              <w:t>и села.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предоставление и согласование планов работы ШСК и отчетов о деятельности ШСК;</w:t>
            </w:r>
            <w:r w:rsidRPr="00F73CF2">
              <w:rPr>
                <w:color w:val="333333"/>
              </w:rPr>
              <w:br/>
              <w:t>- участие в совещаниях руководителей ШСК.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В течение учебного года по плану 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руководитель ШСК «Лидер»</w:t>
            </w:r>
            <w:r w:rsidR="00A23A52">
              <w:rPr>
                <w:color w:val="333333"/>
              </w:rPr>
              <w:t xml:space="preserve">, </w:t>
            </w:r>
            <w:r w:rsidRPr="00F73CF2">
              <w:rPr>
                <w:color w:val="333333"/>
              </w:rPr>
              <w:t>педагоги ОУ</w:t>
            </w:r>
            <w:r w:rsidR="00A23A52">
              <w:rPr>
                <w:color w:val="333333"/>
              </w:rPr>
              <w:t xml:space="preserve">, </w:t>
            </w:r>
            <w:r w:rsidR="005B461C">
              <w:rPr>
                <w:color w:val="333333"/>
              </w:rPr>
              <w:t xml:space="preserve">педагоги </w:t>
            </w:r>
            <w:r w:rsidRPr="00F73CF2">
              <w:rPr>
                <w:color w:val="333333"/>
              </w:rPr>
              <w:t>ШСК</w:t>
            </w:r>
          </w:p>
        </w:tc>
      </w:tr>
      <w:tr w:rsidR="00C5764B" w:rsidRPr="00F73CF2" w:rsidTr="00E4659A">
        <w:tc>
          <w:tcPr>
            <w:tcW w:w="14850" w:type="dxa"/>
            <w:gridSpan w:val="4"/>
          </w:tcPr>
          <w:p w:rsidR="00C5764B" w:rsidRPr="00F73CF2" w:rsidRDefault="00C5764B" w:rsidP="00E4659A">
            <w:pPr>
              <w:snapToGrid w:val="0"/>
              <w:rPr>
                <w:b/>
                <w:i/>
                <w:iCs/>
                <w:color w:val="333333"/>
              </w:rPr>
            </w:pPr>
          </w:p>
          <w:p w:rsidR="00E433C2" w:rsidRPr="00F73CF2" w:rsidRDefault="00E433C2" w:rsidP="00E4659A">
            <w:pPr>
              <w:snapToGrid w:val="0"/>
              <w:rPr>
                <w:b/>
                <w:i/>
                <w:iCs/>
                <w:color w:val="333333"/>
              </w:rPr>
            </w:pP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  <w:r w:rsidRPr="00F73CF2">
              <w:rPr>
                <w:b/>
                <w:i/>
                <w:iCs/>
                <w:color w:val="333333"/>
              </w:rPr>
              <w:t>Осуществление контроля над работой ШСК</w:t>
            </w:r>
          </w:p>
          <w:p w:rsidR="00C5764B" w:rsidRPr="00F73CF2" w:rsidRDefault="00C5764B" w:rsidP="00E4659A">
            <w:pPr>
              <w:snapToGrid w:val="0"/>
              <w:jc w:val="center"/>
              <w:rPr>
                <w:b/>
                <w:i/>
                <w:iCs/>
                <w:color w:val="333333"/>
              </w:rPr>
            </w:pP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проверка планов специалистов;</w:t>
            </w:r>
            <w:r w:rsidRPr="00F73CF2">
              <w:rPr>
                <w:color w:val="333333"/>
              </w:rPr>
              <w:br/>
              <w:t xml:space="preserve">- проверка ведения журналов педагогами </w:t>
            </w:r>
            <w:proofErr w:type="gramStart"/>
            <w:r w:rsidRPr="00F73CF2">
              <w:rPr>
                <w:color w:val="333333"/>
              </w:rPr>
              <w:t>ДО</w:t>
            </w:r>
            <w:proofErr w:type="gramEnd"/>
            <w:r w:rsidRPr="00F73CF2">
              <w:rPr>
                <w:color w:val="333333"/>
              </w:rPr>
              <w:t>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 по плану контроля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руководитель ШСК «Лидер»</w:t>
            </w:r>
          </w:p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Контроль посещения занятий </w:t>
            </w:r>
            <w:proofErr w:type="gramStart"/>
            <w:r w:rsidRPr="00F73CF2">
              <w:rPr>
                <w:color w:val="333333"/>
              </w:rPr>
              <w:t>ДО</w:t>
            </w:r>
            <w:proofErr w:type="gramEnd"/>
            <w:r w:rsidRPr="00F73CF2">
              <w:rPr>
                <w:color w:val="333333"/>
              </w:rPr>
              <w:t xml:space="preserve"> </w:t>
            </w:r>
            <w:proofErr w:type="gramStart"/>
            <w:r w:rsidRPr="00F73CF2">
              <w:rPr>
                <w:color w:val="333333"/>
              </w:rPr>
              <w:t>детьми</w:t>
            </w:r>
            <w:proofErr w:type="gramEnd"/>
            <w:r w:rsidRPr="00F73CF2">
              <w:rPr>
                <w:color w:val="333333"/>
              </w:rPr>
              <w:t xml:space="preserve">,  контроль наполняемости групп 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посещение занятий педагогов с целью контроля;</w:t>
            </w:r>
            <w:r w:rsidRPr="00F73CF2">
              <w:rPr>
                <w:color w:val="333333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 по плану контроля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руководитель ШСК «Лидер»</w:t>
            </w:r>
          </w:p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Контроль над соблюде</w:t>
            </w:r>
            <w:r w:rsidR="005B461C">
              <w:rPr>
                <w:color w:val="333333"/>
              </w:rPr>
              <w:t xml:space="preserve">нием графика работы педагогов 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- посещение занятий;</w:t>
            </w:r>
            <w:r w:rsidRPr="00F73CF2">
              <w:rPr>
                <w:color w:val="333333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 по плану контроля</w:t>
            </w:r>
          </w:p>
        </w:tc>
        <w:tc>
          <w:tcPr>
            <w:tcW w:w="3827" w:type="dxa"/>
          </w:tcPr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руководитель ШСК «Лидер»</w:t>
            </w:r>
          </w:p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</w:p>
        </w:tc>
      </w:tr>
      <w:tr w:rsidR="00C5764B" w:rsidRPr="00F73CF2" w:rsidTr="00E4659A">
        <w:tc>
          <w:tcPr>
            <w:tcW w:w="2943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 xml:space="preserve">Контроль над выполнением </w:t>
            </w:r>
            <w:r w:rsidR="005B461C">
              <w:rPr>
                <w:color w:val="333333"/>
              </w:rPr>
              <w:lastRenderedPageBreak/>
              <w:t xml:space="preserve">программ </w:t>
            </w:r>
            <w:r w:rsidR="00BD5C8C">
              <w:rPr>
                <w:color w:val="333333"/>
              </w:rPr>
              <w:t xml:space="preserve"> и  анализ </w:t>
            </w:r>
            <w:r w:rsidRPr="00F73CF2">
              <w:rPr>
                <w:color w:val="333333"/>
              </w:rPr>
              <w:t xml:space="preserve">результативности процесса </w:t>
            </w:r>
          </w:p>
        </w:tc>
        <w:tc>
          <w:tcPr>
            <w:tcW w:w="4962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- посещение занятий;</w:t>
            </w:r>
            <w:r w:rsidRPr="00F73CF2">
              <w:rPr>
                <w:color w:val="333333"/>
              </w:rPr>
              <w:br/>
              <w:t>- проверка отчетной документации;</w:t>
            </w:r>
            <w:r w:rsidRPr="00F73CF2">
              <w:rPr>
                <w:color w:val="333333"/>
              </w:rPr>
              <w:br/>
            </w:r>
            <w:r w:rsidRPr="00F73CF2">
              <w:rPr>
                <w:color w:val="333333"/>
              </w:rPr>
              <w:lastRenderedPageBreak/>
              <w:t>- анализ отчетных мероприятий, выставо</w:t>
            </w:r>
            <w:r w:rsidR="005B461C">
              <w:rPr>
                <w:color w:val="333333"/>
              </w:rPr>
              <w:t xml:space="preserve">к, организованных педагогами </w:t>
            </w:r>
          </w:p>
        </w:tc>
        <w:tc>
          <w:tcPr>
            <w:tcW w:w="3118" w:type="dxa"/>
          </w:tcPr>
          <w:p w:rsidR="00C5764B" w:rsidRPr="00F73CF2" w:rsidRDefault="00C5764B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3827" w:type="dxa"/>
          </w:tcPr>
          <w:p w:rsidR="00E433C2" w:rsidRPr="00F73CF2" w:rsidRDefault="00E433C2" w:rsidP="00E4659A">
            <w:pPr>
              <w:spacing w:before="280"/>
              <w:rPr>
                <w:color w:val="333333"/>
              </w:rPr>
            </w:pPr>
            <w:r w:rsidRPr="00F73CF2">
              <w:rPr>
                <w:color w:val="333333"/>
              </w:rPr>
              <w:t>руководитель ШСК «Лидер»</w:t>
            </w:r>
          </w:p>
          <w:p w:rsidR="00C5764B" w:rsidRPr="00F73CF2" w:rsidRDefault="00C5764B" w:rsidP="00E4659A">
            <w:pPr>
              <w:spacing w:before="280"/>
              <w:rPr>
                <w:color w:val="333333"/>
              </w:rPr>
            </w:pPr>
          </w:p>
        </w:tc>
      </w:tr>
      <w:tr w:rsidR="00923C36" w:rsidRPr="00F73CF2" w:rsidTr="00E4659A">
        <w:tc>
          <w:tcPr>
            <w:tcW w:w="14850" w:type="dxa"/>
            <w:gridSpan w:val="4"/>
          </w:tcPr>
          <w:p w:rsidR="00923C36" w:rsidRPr="00E51142" w:rsidRDefault="00923C36" w:rsidP="00E4659A">
            <w:pPr>
              <w:spacing w:before="280"/>
              <w:jc w:val="center"/>
              <w:rPr>
                <w:b/>
                <w:bCs/>
                <w:i/>
                <w:iCs/>
              </w:rPr>
            </w:pPr>
            <w:r w:rsidRPr="00E51142">
              <w:rPr>
                <w:b/>
                <w:bCs/>
                <w:i/>
                <w:iCs/>
              </w:rPr>
              <w:lastRenderedPageBreak/>
              <w:t>Финансово – хозяйственная деятельность</w:t>
            </w:r>
          </w:p>
        </w:tc>
      </w:tr>
      <w:tr w:rsidR="00923C36" w:rsidRPr="00F73CF2" w:rsidTr="00E4659A">
        <w:tc>
          <w:tcPr>
            <w:tcW w:w="2943" w:type="dxa"/>
          </w:tcPr>
          <w:p w:rsidR="00E51142" w:rsidRDefault="00923C36" w:rsidP="00E4659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Спорт</w:t>
            </w:r>
          </w:p>
          <w:p w:rsidR="00923C36" w:rsidRPr="00F73CF2" w:rsidRDefault="00923C36" w:rsidP="00E4659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инвентарь и наградной материал</w:t>
            </w:r>
          </w:p>
        </w:tc>
        <w:tc>
          <w:tcPr>
            <w:tcW w:w="4962" w:type="dxa"/>
          </w:tcPr>
          <w:p w:rsidR="00923C36" w:rsidRDefault="00923C36" w:rsidP="00E4659A">
            <w:r>
              <w:t>Приобретение спортивного инвентаря.</w:t>
            </w:r>
          </w:p>
          <w:p w:rsidR="00923C36" w:rsidRPr="00F73CF2" w:rsidRDefault="00923C36" w:rsidP="00E4659A">
            <w:pPr>
              <w:snapToGrid w:val="0"/>
              <w:rPr>
                <w:color w:val="333333"/>
              </w:rPr>
            </w:pPr>
            <w:r>
              <w:t>Приобретение призов, наградных материалов</w:t>
            </w:r>
          </w:p>
        </w:tc>
        <w:tc>
          <w:tcPr>
            <w:tcW w:w="3118" w:type="dxa"/>
          </w:tcPr>
          <w:p w:rsidR="00923C36" w:rsidRPr="00F73CF2" w:rsidRDefault="00E51142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</w:t>
            </w:r>
          </w:p>
        </w:tc>
        <w:tc>
          <w:tcPr>
            <w:tcW w:w="3827" w:type="dxa"/>
          </w:tcPr>
          <w:p w:rsidR="00923C36" w:rsidRPr="00F73CF2" w:rsidRDefault="005B461C" w:rsidP="00E4659A">
            <w:pPr>
              <w:spacing w:before="280"/>
              <w:rPr>
                <w:color w:val="333333"/>
              </w:rPr>
            </w:pPr>
            <w:r w:rsidRPr="005B461C">
              <w:rPr>
                <w:color w:val="333333"/>
              </w:rPr>
              <w:t>Администрация</w:t>
            </w:r>
            <w:proofErr w:type="gramStart"/>
            <w:r w:rsidRPr="005B461C">
              <w:rPr>
                <w:color w:val="333333"/>
              </w:rPr>
              <w:t>,</w:t>
            </w:r>
            <w:r w:rsidR="00E51142" w:rsidRPr="00F73CF2">
              <w:rPr>
                <w:color w:val="333333"/>
              </w:rPr>
              <w:t xml:space="preserve">, </w:t>
            </w:r>
            <w:proofErr w:type="gramEnd"/>
            <w:r w:rsidR="00E51142" w:rsidRPr="00F73CF2">
              <w:rPr>
                <w:color w:val="333333"/>
              </w:rPr>
              <w:t>руководитель ШСК «Лидер»</w:t>
            </w:r>
          </w:p>
        </w:tc>
      </w:tr>
      <w:tr w:rsidR="00923C36" w:rsidRPr="00F73CF2" w:rsidTr="00E4659A">
        <w:tc>
          <w:tcPr>
            <w:tcW w:w="2943" w:type="dxa"/>
          </w:tcPr>
          <w:p w:rsidR="00923C36" w:rsidRPr="00F73CF2" w:rsidRDefault="00E51142" w:rsidP="00E4659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Стенды и уголки</w:t>
            </w:r>
          </w:p>
        </w:tc>
        <w:tc>
          <w:tcPr>
            <w:tcW w:w="4962" w:type="dxa"/>
          </w:tcPr>
          <w:p w:rsidR="00923C36" w:rsidRPr="00F73CF2" w:rsidRDefault="00923C36" w:rsidP="00E4659A">
            <w:pPr>
              <w:snapToGrid w:val="0"/>
              <w:rPr>
                <w:color w:val="333333"/>
              </w:rPr>
            </w:pPr>
            <w:r>
              <w:t>Оформление стенда спортклуба</w:t>
            </w:r>
          </w:p>
        </w:tc>
        <w:tc>
          <w:tcPr>
            <w:tcW w:w="3118" w:type="dxa"/>
          </w:tcPr>
          <w:p w:rsidR="00923C36" w:rsidRPr="00F73CF2" w:rsidRDefault="00E51142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</w:t>
            </w:r>
          </w:p>
        </w:tc>
        <w:tc>
          <w:tcPr>
            <w:tcW w:w="3827" w:type="dxa"/>
          </w:tcPr>
          <w:p w:rsidR="00923C36" w:rsidRPr="00F73CF2" w:rsidRDefault="005B461C" w:rsidP="00E4659A">
            <w:pPr>
              <w:spacing w:before="280"/>
              <w:rPr>
                <w:color w:val="333333"/>
              </w:rPr>
            </w:pPr>
            <w:r w:rsidRPr="005B461C">
              <w:rPr>
                <w:color w:val="333333"/>
              </w:rPr>
              <w:t>Администрация</w:t>
            </w:r>
            <w:proofErr w:type="gramStart"/>
            <w:r w:rsidRPr="005B461C">
              <w:rPr>
                <w:color w:val="333333"/>
              </w:rPr>
              <w:t>,</w:t>
            </w:r>
            <w:r w:rsidR="00E51142" w:rsidRPr="00F73CF2">
              <w:rPr>
                <w:color w:val="333333"/>
              </w:rPr>
              <w:t xml:space="preserve">, </w:t>
            </w:r>
            <w:proofErr w:type="gramEnd"/>
            <w:r w:rsidR="00E51142" w:rsidRPr="00F73CF2">
              <w:rPr>
                <w:color w:val="333333"/>
              </w:rPr>
              <w:t>руководитель ШСК «Лидер»</w:t>
            </w:r>
          </w:p>
        </w:tc>
      </w:tr>
      <w:tr w:rsidR="00923C36" w:rsidRPr="00F73CF2" w:rsidTr="00E4659A">
        <w:tc>
          <w:tcPr>
            <w:tcW w:w="2943" w:type="dxa"/>
          </w:tcPr>
          <w:p w:rsidR="00923C36" w:rsidRPr="00F73CF2" w:rsidRDefault="00E51142" w:rsidP="00E4659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Состояние зала и сооружений</w:t>
            </w:r>
          </w:p>
        </w:tc>
        <w:tc>
          <w:tcPr>
            <w:tcW w:w="4962" w:type="dxa"/>
          </w:tcPr>
          <w:p w:rsidR="00923C36" w:rsidRDefault="00923C36" w:rsidP="00E4659A">
            <w:r>
              <w:t>Ремонт спортивного зала, обустройство сооружений</w:t>
            </w:r>
          </w:p>
        </w:tc>
        <w:tc>
          <w:tcPr>
            <w:tcW w:w="3118" w:type="dxa"/>
          </w:tcPr>
          <w:p w:rsidR="00923C36" w:rsidRPr="00F73CF2" w:rsidRDefault="00E51142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</w:t>
            </w:r>
          </w:p>
        </w:tc>
        <w:tc>
          <w:tcPr>
            <w:tcW w:w="3827" w:type="dxa"/>
          </w:tcPr>
          <w:p w:rsidR="00923C36" w:rsidRPr="00F73CF2" w:rsidRDefault="005B461C" w:rsidP="00E4659A">
            <w:pPr>
              <w:spacing w:before="280"/>
              <w:rPr>
                <w:color w:val="333333"/>
              </w:rPr>
            </w:pPr>
            <w:r w:rsidRPr="005B461C">
              <w:rPr>
                <w:color w:val="333333"/>
              </w:rPr>
              <w:t>Администрация</w:t>
            </w:r>
            <w:proofErr w:type="gramStart"/>
            <w:r w:rsidRPr="005B461C">
              <w:rPr>
                <w:color w:val="333333"/>
              </w:rPr>
              <w:t>,</w:t>
            </w:r>
            <w:r w:rsidR="00E51142" w:rsidRPr="00F73CF2">
              <w:rPr>
                <w:color w:val="333333"/>
              </w:rPr>
              <w:t xml:space="preserve">, </w:t>
            </w:r>
            <w:proofErr w:type="gramEnd"/>
            <w:r w:rsidR="00E51142" w:rsidRPr="00F73CF2">
              <w:rPr>
                <w:color w:val="333333"/>
              </w:rPr>
              <w:t>руководитель ШСК «Лидер»</w:t>
            </w:r>
          </w:p>
        </w:tc>
      </w:tr>
      <w:tr w:rsidR="00923C36" w:rsidRPr="00F73CF2" w:rsidTr="00E4659A">
        <w:tc>
          <w:tcPr>
            <w:tcW w:w="2943" w:type="dxa"/>
          </w:tcPr>
          <w:p w:rsidR="00923C36" w:rsidRPr="00F73CF2" w:rsidRDefault="00E51142" w:rsidP="00E4659A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Спортплощадка</w:t>
            </w:r>
          </w:p>
        </w:tc>
        <w:tc>
          <w:tcPr>
            <w:tcW w:w="4962" w:type="dxa"/>
          </w:tcPr>
          <w:p w:rsidR="00923C36" w:rsidRPr="00F73CF2" w:rsidRDefault="00923C36" w:rsidP="00E4659A">
            <w:pPr>
              <w:snapToGrid w:val="0"/>
              <w:rPr>
                <w:color w:val="333333"/>
              </w:rPr>
            </w:pPr>
            <w:r>
              <w:t>Подготовка школьной спортивной площадки</w:t>
            </w:r>
          </w:p>
        </w:tc>
        <w:tc>
          <w:tcPr>
            <w:tcW w:w="3118" w:type="dxa"/>
          </w:tcPr>
          <w:p w:rsidR="00923C36" w:rsidRPr="00F73CF2" w:rsidRDefault="00E51142" w:rsidP="00E4659A">
            <w:pPr>
              <w:snapToGrid w:val="0"/>
              <w:rPr>
                <w:color w:val="333333"/>
              </w:rPr>
            </w:pPr>
            <w:r w:rsidRPr="00F73CF2">
              <w:rPr>
                <w:color w:val="333333"/>
              </w:rPr>
              <w:t>В течение учебного года</w:t>
            </w:r>
          </w:p>
        </w:tc>
        <w:tc>
          <w:tcPr>
            <w:tcW w:w="3827" w:type="dxa"/>
          </w:tcPr>
          <w:p w:rsidR="00923C36" w:rsidRPr="00F73CF2" w:rsidRDefault="005B461C" w:rsidP="00E4659A">
            <w:pPr>
              <w:spacing w:before="280"/>
              <w:rPr>
                <w:color w:val="333333"/>
              </w:rPr>
            </w:pPr>
            <w:r>
              <w:rPr>
                <w:color w:val="333333"/>
              </w:rPr>
              <w:t>Администрация</w:t>
            </w:r>
            <w:r w:rsidR="00E51142">
              <w:rPr>
                <w:color w:val="333333"/>
              </w:rPr>
              <w:t>, руководитель ШСК «Лидер</w:t>
            </w:r>
          </w:p>
        </w:tc>
      </w:tr>
    </w:tbl>
    <w:p w:rsidR="00A23A52" w:rsidRDefault="00A23A52" w:rsidP="00E4659A">
      <w:pPr>
        <w:spacing w:before="280" w:after="280"/>
        <w:jc w:val="center"/>
        <w:rPr>
          <w:b/>
          <w:bCs/>
          <w:color w:val="333333"/>
        </w:rPr>
      </w:pPr>
    </w:p>
    <w:p w:rsidR="00A23A52" w:rsidRDefault="00A23A52" w:rsidP="00E4659A">
      <w:pPr>
        <w:spacing w:before="280" w:after="280"/>
        <w:jc w:val="center"/>
        <w:rPr>
          <w:b/>
          <w:bCs/>
          <w:color w:val="333333"/>
        </w:rPr>
      </w:pPr>
    </w:p>
    <w:p w:rsidR="00A23A52" w:rsidRDefault="00A23A52" w:rsidP="00E4659A">
      <w:pPr>
        <w:spacing w:before="280" w:after="280"/>
        <w:jc w:val="center"/>
        <w:rPr>
          <w:b/>
          <w:bCs/>
          <w:color w:val="333333"/>
        </w:rPr>
      </w:pPr>
    </w:p>
    <w:p w:rsidR="00B15953" w:rsidRPr="00F73CF2" w:rsidRDefault="007E0DD9" w:rsidP="00E4659A"/>
    <w:sectPr w:rsidR="00B15953" w:rsidRPr="00F73CF2" w:rsidSect="00E4659A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DD"/>
    <w:rsid w:val="0052207B"/>
    <w:rsid w:val="005B461C"/>
    <w:rsid w:val="006C18DD"/>
    <w:rsid w:val="007E0DD9"/>
    <w:rsid w:val="00923C36"/>
    <w:rsid w:val="00A23A52"/>
    <w:rsid w:val="00B64167"/>
    <w:rsid w:val="00BD5C8C"/>
    <w:rsid w:val="00C5764B"/>
    <w:rsid w:val="00D33088"/>
    <w:rsid w:val="00E433C2"/>
    <w:rsid w:val="00E4659A"/>
    <w:rsid w:val="00E51142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6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</cp:lastModifiedBy>
  <cp:revision>7</cp:revision>
  <dcterms:created xsi:type="dcterms:W3CDTF">2016-01-20T15:43:00Z</dcterms:created>
  <dcterms:modified xsi:type="dcterms:W3CDTF">2016-04-01T07:16:00Z</dcterms:modified>
</cp:coreProperties>
</file>